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950F06D"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82690D">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82690D">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638595F"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82690D">
        <w:rPr>
          <w:rFonts w:ascii="ＭＳ 明朝" w:hAnsi="ＭＳ 明朝" w:hint="eastAsia"/>
          <w:sz w:val="22"/>
          <w:szCs w:val="22"/>
        </w:rPr>
        <w:t>令和 6年10月 9日</w:t>
      </w:r>
      <w:r>
        <w:rPr>
          <w:rFonts w:ascii="ＭＳ 明朝" w:hAnsi="ＭＳ 明朝" w:hint="eastAsia"/>
          <w:sz w:val="22"/>
          <w:szCs w:val="22"/>
        </w:rPr>
        <w:t>付けで公告のありました</w:t>
      </w:r>
      <w:r w:rsidR="0082690D">
        <w:rPr>
          <w:rFonts w:ascii="ＭＳ 明朝" w:hAnsi="ＭＳ 明朝" w:hint="eastAsia"/>
          <w:sz w:val="22"/>
          <w:szCs w:val="22"/>
          <w:u w:val="single"/>
        </w:rPr>
        <w:t>令和６年度　血液凝固自動分析装置購入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31820332">
    <w:abstractNumId w:val="3"/>
  </w:num>
  <w:num w:numId="2" w16cid:durableId="849566654">
    <w:abstractNumId w:val="0"/>
  </w:num>
  <w:num w:numId="3" w16cid:durableId="143358971">
    <w:abstractNumId w:val="1"/>
  </w:num>
  <w:num w:numId="4" w16cid:durableId="2039576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78"/>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2690D"/>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82B"/>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669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2024-10-07T10:55:00Z</dcterms:modified>
</cp:coreProperties>
</file>